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075B1" w14:textId="77777777" w:rsidR="00ED5D3C" w:rsidRDefault="009E3396">
      <w:pPr>
        <w:ind w:left="1440" w:firstLine="720"/>
        <w:rPr>
          <w:rFonts w:ascii="Microsoft Sans Serif" w:hAnsi="Microsoft Sans Serif"/>
          <w:sz w:val="40"/>
        </w:rPr>
      </w:pPr>
      <w:r>
        <w:rPr>
          <w:rFonts w:ascii="Microsoft Sans Serif" w:hAnsi="Microsoft Sans Serif"/>
          <w:sz w:val="40"/>
        </w:rPr>
        <w:t xml:space="preserve">         </w:t>
      </w:r>
      <w:r>
        <w:rPr>
          <w:rFonts w:ascii="Microsoft Sans Serif" w:hAnsi="Microsoft Sans Serif"/>
          <w:noProof/>
          <w:sz w:val="40"/>
        </w:rPr>
        <w:drawing>
          <wp:inline distT="0" distB="0" distL="0" distR="0" wp14:anchorId="0B41A69D" wp14:editId="70A1806A">
            <wp:extent cx="2288540" cy="1966595"/>
            <wp:effectExtent l="0" t="0" r="0" b="0"/>
            <wp:docPr id="2" name="Picture 2" descr="Macintosh HD:Users:laragates:Desktop:Grant Stuff:grant K8 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ragates:Desktop:Grant Stuff:grant K8 ver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542" cy="196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FB528" w14:textId="77777777" w:rsidR="00ED5D3C" w:rsidRDefault="00ED5D3C">
      <w:pPr>
        <w:rPr>
          <w:rFonts w:ascii="Microsoft Sans Serif" w:hAnsi="Microsoft Sans Serif"/>
          <w:sz w:val="40"/>
        </w:rPr>
      </w:pPr>
    </w:p>
    <w:p w14:paraId="54979DFE" w14:textId="77777777" w:rsidR="006B5FFA" w:rsidRDefault="006B5FFA">
      <w:pPr>
        <w:rPr>
          <w:rFonts w:ascii="Times" w:hAnsi="Times"/>
          <w:sz w:val="28"/>
        </w:rPr>
      </w:pPr>
    </w:p>
    <w:p w14:paraId="4C259FAA" w14:textId="3203D346" w:rsidR="00ED5D3C" w:rsidRDefault="00C15A66">
      <w:pPr>
        <w:rPr>
          <w:rFonts w:ascii="Microsoft Sans Serif" w:hAnsi="Microsoft Sans Serif"/>
          <w:sz w:val="40"/>
        </w:rPr>
      </w:pPr>
      <w:r>
        <w:rPr>
          <w:rFonts w:ascii="Times" w:hAnsi="Times"/>
          <w:sz w:val="28"/>
        </w:rPr>
        <w:t>PTA Meeting</w:t>
      </w:r>
      <w:r w:rsidR="009E3396">
        <w:rPr>
          <w:rFonts w:ascii="Times" w:hAnsi="Times"/>
          <w:sz w:val="28"/>
        </w:rPr>
        <w:tab/>
      </w:r>
      <w:r w:rsidR="009E3396">
        <w:rPr>
          <w:rFonts w:ascii="Times" w:hAnsi="Times"/>
          <w:sz w:val="28"/>
        </w:rPr>
        <w:tab/>
      </w:r>
      <w:r w:rsidR="009E3396">
        <w:rPr>
          <w:rFonts w:ascii="Times" w:hAnsi="Times"/>
          <w:sz w:val="28"/>
        </w:rPr>
        <w:tab/>
      </w:r>
      <w:r w:rsidR="009E3396">
        <w:rPr>
          <w:rFonts w:ascii="Times" w:hAnsi="Times"/>
          <w:sz w:val="28"/>
        </w:rPr>
        <w:tab/>
      </w:r>
    </w:p>
    <w:p w14:paraId="5A6B1852" w14:textId="20943690" w:rsidR="00ED5D3C" w:rsidRDefault="00242C63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Tuesday, </w:t>
      </w:r>
      <w:r w:rsidR="006B5FFA">
        <w:rPr>
          <w:rFonts w:ascii="Times" w:hAnsi="Times"/>
          <w:sz w:val="28"/>
        </w:rPr>
        <w:t>April 14</w:t>
      </w:r>
      <w:r w:rsidR="009F3BF2">
        <w:rPr>
          <w:rFonts w:ascii="Times" w:hAnsi="Times"/>
          <w:sz w:val="28"/>
        </w:rPr>
        <w:t>, 2019</w:t>
      </w:r>
      <w:r w:rsidR="006B5FFA">
        <w:rPr>
          <w:rFonts w:ascii="Times" w:hAnsi="Times"/>
          <w:sz w:val="28"/>
        </w:rPr>
        <w:t xml:space="preserve"> 6:30 p</w:t>
      </w:r>
      <w:r w:rsidR="009E3396">
        <w:rPr>
          <w:rFonts w:ascii="Times" w:hAnsi="Times"/>
          <w:sz w:val="28"/>
        </w:rPr>
        <w:t>.m.</w:t>
      </w:r>
    </w:p>
    <w:p w14:paraId="5990DA47" w14:textId="77777777" w:rsidR="00ED5D3C" w:rsidRDefault="009E3396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@1425 Washington Place, School Auditorium</w:t>
      </w:r>
    </w:p>
    <w:p w14:paraId="5BE26940" w14:textId="31BE704F" w:rsidR="00ED5D3C" w:rsidRDefault="009E3396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_____________________________________</w:t>
      </w:r>
    </w:p>
    <w:p w14:paraId="13795BAB" w14:textId="77777777" w:rsidR="006B5FFA" w:rsidRDefault="006B5FFA">
      <w:pPr>
        <w:rPr>
          <w:rFonts w:ascii="Times" w:hAnsi="Times"/>
          <w:sz w:val="28"/>
        </w:rPr>
      </w:pPr>
    </w:p>
    <w:p w14:paraId="17ECAA19" w14:textId="0477A8EC" w:rsidR="00ED5D3C" w:rsidRDefault="006B5FFA">
      <w:pPr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 xml:space="preserve"> </w:t>
      </w:r>
      <w:r w:rsidR="00947C73">
        <w:rPr>
          <w:rFonts w:ascii="Times" w:hAnsi="Times"/>
          <w:b/>
          <w:sz w:val="22"/>
        </w:rPr>
        <w:t>6:42</w:t>
      </w:r>
      <w:r>
        <w:rPr>
          <w:rFonts w:ascii="Times" w:hAnsi="Times"/>
          <w:b/>
          <w:sz w:val="22"/>
        </w:rPr>
        <w:t xml:space="preserve"> p</w:t>
      </w:r>
      <w:r w:rsidR="009E3396">
        <w:rPr>
          <w:rFonts w:ascii="Times" w:hAnsi="Times"/>
          <w:b/>
          <w:sz w:val="22"/>
        </w:rPr>
        <w:t>.m. Call to Order</w:t>
      </w:r>
      <w:r w:rsidR="009E3396">
        <w:rPr>
          <w:rFonts w:ascii="Times" w:hAnsi="Times"/>
          <w:sz w:val="22"/>
        </w:rPr>
        <w:t xml:space="preserve"> – </w:t>
      </w:r>
      <w:r w:rsidR="00BA0050">
        <w:rPr>
          <w:rFonts w:ascii="Times" w:hAnsi="Times"/>
          <w:sz w:val="22"/>
        </w:rPr>
        <w:t>Holly Wright</w:t>
      </w:r>
    </w:p>
    <w:p w14:paraId="6D463F7F" w14:textId="77777777" w:rsidR="00ED5D3C" w:rsidRDefault="009E3396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Attendance</w:t>
      </w:r>
      <w:r>
        <w:rPr>
          <w:rFonts w:ascii="Times" w:hAnsi="Times"/>
          <w:sz w:val="22"/>
        </w:rPr>
        <w:t xml:space="preserve"> – pass sign in sheet</w:t>
      </w:r>
    </w:p>
    <w:p w14:paraId="5C9AC830" w14:textId="77777777" w:rsidR="00ED5D3C" w:rsidRDefault="00ED5D3C">
      <w:pPr>
        <w:rPr>
          <w:rFonts w:ascii="Times" w:hAnsi="Times"/>
          <w:b/>
          <w:sz w:val="22"/>
        </w:rPr>
      </w:pPr>
    </w:p>
    <w:p w14:paraId="38FEB7FF" w14:textId="6EF59540" w:rsidR="00ED5D3C" w:rsidRDefault="00D72A30">
      <w:pPr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 xml:space="preserve">Administrative Updates </w:t>
      </w:r>
    </w:p>
    <w:p w14:paraId="67D29A85" w14:textId="46CD3AB8" w:rsidR="00175952" w:rsidRPr="00C43DB8" w:rsidRDefault="009E3396" w:rsidP="00C43DB8">
      <w:pPr>
        <w:pStyle w:val="ListParagraph"/>
        <w:numPr>
          <w:ilvl w:val="0"/>
          <w:numId w:val="25"/>
        </w:num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Principal Kathy </w:t>
      </w:r>
      <w:proofErr w:type="spellStart"/>
      <w:r>
        <w:rPr>
          <w:rFonts w:ascii="Times" w:hAnsi="Times"/>
          <w:sz w:val="22"/>
        </w:rPr>
        <w:t>Lorden</w:t>
      </w:r>
      <w:proofErr w:type="spellEnd"/>
      <w:r w:rsidR="00A14F98">
        <w:rPr>
          <w:rFonts w:ascii="Times" w:hAnsi="Times"/>
          <w:sz w:val="22"/>
        </w:rPr>
        <w:t xml:space="preserve">: </w:t>
      </w:r>
      <w:r w:rsidR="00C43DB8">
        <w:rPr>
          <w:rFonts w:ascii="Times" w:hAnsi="Times"/>
          <w:sz w:val="22"/>
        </w:rPr>
        <w:t>C</w:t>
      </w:r>
      <w:r w:rsidR="00A14F98">
        <w:rPr>
          <w:rFonts w:ascii="Times" w:hAnsi="Times"/>
          <w:sz w:val="22"/>
        </w:rPr>
        <w:t>urrent</w:t>
      </w:r>
      <w:r w:rsidR="00C43DB8">
        <w:rPr>
          <w:rFonts w:ascii="Times" w:hAnsi="Times"/>
          <w:sz w:val="22"/>
        </w:rPr>
        <w:t xml:space="preserve">ly we are </w:t>
      </w:r>
      <w:r w:rsidR="00A14F98">
        <w:rPr>
          <w:rFonts w:ascii="Times" w:hAnsi="Times"/>
          <w:sz w:val="22"/>
        </w:rPr>
        <w:t>allocat</w:t>
      </w:r>
      <w:r w:rsidR="00C43DB8">
        <w:rPr>
          <w:rFonts w:ascii="Times" w:hAnsi="Times"/>
          <w:sz w:val="22"/>
        </w:rPr>
        <w:t>ed .5 VP for next year</w:t>
      </w:r>
      <w:r w:rsidR="00A14F98">
        <w:rPr>
          <w:rFonts w:ascii="Times" w:hAnsi="Times"/>
          <w:sz w:val="22"/>
        </w:rPr>
        <w:t xml:space="preserve">. </w:t>
      </w:r>
      <w:r w:rsidR="00C43DB8">
        <w:rPr>
          <w:rFonts w:ascii="Times" w:hAnsi="Times"/>
          <w:sz w:val="22"/>
        </w:rPr>
        <w:t>This year was .33.  Kathy may be able to use the school’s site resources to bring up to .67. Kathy is a</w:t>
      </w:r>
      <w:r w:rsidR="00A14F98">
        <w:rPr>
          <w:rFonts w:ascii="Times" w:hAnsi="Times"/>
          <w:sz w:val="22"/>
        </w:rPr>
        <w:t xml:space="preserve">sking PTA for financial support to </w:t>
      </w:r>
      <w:r w:rsidR="00C43DB8">
        <w:rPr>
          <w:rFonts w:ascii="Times" w:hAnsi="Times"/>
          <w:sz w:val="22"/>
        </w:rPr>
        <w:t>increase the position to</w:t>
      </w:r>
      <w:r w:rsidR="00A14F98">
        <w:rPr>
          <w:rFonts w:ascii="Times" w:hAnsi="Times"/>
          <w:sz w:val="22"/>
        </w:rPr>
        <w:t xml:space="preserve"> </w:t>
      </w:r>
      <w:r w:rsidR="00C43DB8">
        <w:rPr>
          <w:rFonts w:ascii="Times" w:hAnsi="Times"/>
          <w:sz w:val="22"/>
        </w:rPr>
        <w:t xml:space="preserve">a </w:t>
      </w:r>
      <w:r w:rsidR="00A14F98">
        <w:rPr>
          <w:rFonts w:ascii="Times" w:hAnsi="Times"/>
          <w:sz w:val="22"/>
        </w:rPr>
        <w:t xml:space="preserve">full time VP </w:t>
      </w:r>
      <w:r w:rsidR="00C43DB8">
        <w:rPr>
          <w:rFonts w:ascii="Times" w:hAnsi="Times"/>
          <w:sz w:val="22"/>
        </w:rPr>
        <w:t xml:space="preserve">or to supplement with </w:t>
      </w:r>
      <w:r w:rsidR="00A14F98">
        <w:rPr>
          <w:rFonts w:ascii="Times" w:hAnsi="Times"/>
          <w:sz w:val="22"/>
        </w:rPr>
        <w:t xml:space="preserve">other support personal. </w:t>
      </w:r>
      <w:r w:rsidR="00C43DB8">
        <w:rPr>
          <w:rFonts w:ascii="Times" w:hAnsi="Times"/>
          <w:sz w:val="22"/>
        </w:rPr>
        <w:t xml:space="preserve">The </w:t>
      </w:r>
      <w:r w:rsidR="00A14F98">
        <w:rPr>
          <w:rFonts w:ascii="Times" w:hAnsi="Times"/>
          <w:sz w:val="22"/>
        </w:rPr>
        <w:t xml:space="preserve">Counselor </w:t>
      </w:r>
      <w:r w:rsidR="00C43DB8">
        <w:rPr>
          <w:rFonts w:ascii="Times" w:hAnsi="Times"/>
          <w:sz w:val="22"/>
        </w:rPr>
        <w:t xml:space="preserve">position </w:t>
      </w:r>
      <w:r w:rsidR="00A14F98">
        <w:rPr>
          <w:rFonts w:ascii="Times" w:hAnsi="Times"/>
          <w:sz w:val="22"/>
        </w:rPr>
        <w:t>will revert back to .8 next year</w:t>
      </w:r>
      <w:r w:rsidR="00C43DB8">
        <w:rPr>
          <w:rFonts w:ascii="Times" w:hAnsi="Times"/>
          <w:sz w:val="22"/>
        </w:rPr>
        <w:t xml:space="preserve"> (PTA funded $19,000 for the increase of .2 this current year)</w:t>
      </w:r>
      <w:r w:rsidR="00A14F98">
        <w:rPr>
          <w:rFonts w:ascii="Times" w:hAnsi="Times"/>
          <w:sz w:val="22"/>
        </w:rPr>
        <w:t xml:space="preserve">. </w:t>
      </w:r>
      <w:r w:rsidR="00C43DB8">
        <w:rPr>
          <w:rFonts w:ascii="Times" w:hAnsi="Times"/>
          <w:sz w:val="22"/>
        </w:rPr>
        <w:t>PTA c</w:t>
      </w:r>
      <w:r w:rsidR="00A14F98">
        <w:rPr>
          <w:rFonts w:ascii="Times" w:hAnsi="Times"/>
          <w:sz w:val="22"/>
        </w:rPr>
        <w:t xml:space="preserve">ost </w:t>
      </w:r>
      <w:r w:rsidR="00C43DB8">
        <w:rPr>
          <w:rFonts w:ascii="Times" w:hAnsi="Times"/>
          <w:sz w:val="22"/>
        </w:rPr>
        <w:t xml:space="preserve">of the VP position </w:t>
      </w:r>
      <w:r w:rsidR="00A14F98">
        <w:rPr>
          <w:rFonts w:ascii="Times" w:hAnsi="Times"/>
          <w:sz w:val="22"/>
        </w:rPr>
        <w:t xml:space="preserve">would be $55,000. </w:t>
      </w:r>
      <w:r w:rsidR="00C43DB8">
        <w:rPr>
          <w:rFonts w:ascii="Times" w:hAnsi="Times"/>
          <w:sz w:val="22"/>
        </w:rPr>
        <w:t>District office –reality of hiring full time VP next year is minimal though we will keep pushing for this.</w:t>
      </w:r>
      <w:r w:rsidR="00175952" w:rsidRPr="00C43DB8">
        <w:rPr>
          <w:rFonts w:ascii="Times" w:hAnsi="Times"/>
          <w:sz w:val="22"/>
        </w:rPr>
        <w:t xml:space="preserve"> </w:t>
      </w:r>
    </w:p>
    <w:p w14:paraId="6877C9BB" w14:textId="77777777" w:rsidR="00ED5D3C" w:rsidRDefault="00ED5D3C">
      <w:pPr>
        <w:pStyle w:val="ListParagraph"/>
        <w:rPr>
          <w:rFonts w:ascii="Times" w:hAnsi="Times"/>
          <w:sz w:val="22"/>
        </w:rPr>
      </w:pPr>
    </w:p>
    <w:p w14:paraId="305A83FC" w14:textId="633A26C9" w:rsidR="00D72A30" w:rsidRPr="006B5FFA" w:rsidRDefault="00D72A30" w:rsidP="006B5FFA">
      <w:pPr>
        <w:spacing w:line="276" w:lineRule="auto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 xml:space="preserve">Presentation Items </w:t>
      </w:r>
    </w:p>
    <w:p w14:paraId="435C5A81" w14:textId="77777777" w:rsidR="00C43DB8" w:rsidRDefault="00BA0050" w:rsidP="00C43DB8">
      <w:pPr>
        <w:numPr>
          <w:ilvl w:val="0"/>
          <w:numId w:val="23"/>
        </w:numPr>
        <w:spacing w:line="276" w:lineRule="auto"/>
        <w:rPr>
          <w:rFonts w:ascii="Times" w:hAnsi="Times"/>
          <w:sz w:val="22"/>
        </w:rPr>
      </w:pPr>
      <w:proofErr w:type="spellStart"/>
      <w:r>
        <w:rPr>
          <w:rFonts w:ascii="Times" w:hAnsi="Times"/>
          <w:sz w:val="22"/>
        </w:rPr>
        <w:t>HeART</w:t>
      </w:r>
      <w:proofErr w:type="spellEnd"/>
      <w:r>
        <w:rPr>
          <w:rFonts w:ascii="Times" w:hAnsi="Times"/>
          <w:sz w:val="22"/>
        </w:rPr>
        <w:t xml:space="preserve"> After Dark</w:t>
      </w:r>
      <w:r w:rsidR="00F5308B">
        <w:rPr>
          <w:rFonts w:ascii="Times" w:hAnsi="Times"/>
          <w:sz w:val="22"/>
        </w:rPr>
        <w:t xml:space="preserve"> U</w:t>
      </w:r>
      <w:r w:rsidR="00242C63">
        <w:rPr>
          <w:rFonts w:ascii="Times" w:hAnsi="Times"/>
          <w:sz w:val="22"/>
        </w:rPr>
        <w:t>pdate</w:t>
      </w:r>
      <w:r w:rsidR="009F3BF2">
        <w:rPr>
          <w:rFonts w:ascii="Times" w:hAnsi="Times"/>
          <w:sz w:val="22"/>
        </w:rPr>
        <w:t xml:space="preserve"> – </w:t>
      </w:r>
      <w:proofErr w:type="spellStart"/>
      <w:r>
        <w:rPr>
          <w:rFonts w:ascii="Times" w:hAnsi="Times"/>
          <w:sz w:val="22"/>
        </w:rPr>
        <w:t>Bitta</w:t>
      </w:r>
      <w:proofErr w:type="spellEnd"/>
      <w:r>
        <w:rPr>
          <w:rFonts w:ascii="Times" w:hAnsi="Times"/>
          <w:sz w:val="22"/>
        </w:rPr>
        <w:t xml:space="preserve"> </w:t>
      </w:r>
      <w:proofErr w:type="spellStart"/>
      <w:r>
        <w:rPr>
          <w:rFonts w:ascii="Times" w:hAnsi="Times"/>
          <w:sz w:val="22"/>
        </w:rPr>
        <w:t>Ntambakwa</w:t>
      </w:r>
      <w:proofErr w:type="spellEnd"/>
      <w:r w:rsidR="00947C73">
        <w:rPr>
          <w:rFonts w:ascii="Times" w:hAnsi="Times"/>
          <w:sz w:val="22"/>
        </w:rPr>
        <w:t>:  ticket pricing goes up after tomorrow.  Thank you to a very generous donor who purchased all teacher tickets!  Please spread the word to friends to sell more tickets</w:t>
      </w:r>
      <w:r w:rsidR="00C43DB8">
        <w:rPr>
          <w:rFonts w:ascii="Times" w:hAnsi="Times"/>
          <w:sz w:val="22"/>
        </w:rPr>
        <w:t>, we have sold about 130 and need to sell 100 more!</w:t>
      </w:r>
    </w:p>
    <w:p w14:paraId="128FBDAA" w14:textId="7450AEAE" w:rsidR="00BA0050" w:rsidRPr="00C43DB8" w:rsidRDefault="006B5FFA" w:rsidP="00C43DB8">
      <w:pPr>
        <w:numPr>
          <w:ilvl w:val="0"/>
          <w:numId w:val="23"/>
        </w:numPr>
        <w:spacing w:line="276" w:lineRule="auto"/>
        <w:rPr>
          <w:rFonts w:ascii="Times" w:hAnsi="Times"/>
          <w:sz w:val="22"/>
        </w:rPr>
      </w:pPr>
      <w:r w:rsidRPr="00C43DB8">
        <w:rPr>
          <w:rFonts w:ascii="Times" w:hAnsi="Times"/>
          <w:sz w:val="22"/>
        </w:rPr>
        <w:t>Science Olympiad</w:t>
      </w:r>
      <w:r w:rsidR="00947C73" w:rsidRPr="00C43DB8">
        <w:rPr>
          <w:rFonts w:ascii="Times" w:hAnsi="Times"/>
          <w:sz w:val="22"/>
        </w:rPr>
        <w:t>: Ms. Baldwin need a coordinator</w:t>
      </w:r>
      <w:r w:rsidR="00A15967" w:rsidRPr="00C43DB8">
        <w:rPr>
          <w:rFonts w:ascii="Times" w:hAnsi="Times"/>
          <w:sz w:val="22"/>
        </w:rPr>
        <w:t xml:space="preserve"> and other parent volunteers</w:t>
      </w:r>
      <w:r w:rsidR="00C43DB8">
        <w:rPr>
          <w:rFonts w:ascii="Times" w:hAnsi="Times"/>
          <w:sz w:val="22"/>
        </w:rPr>
        <w:t xml:space="preserve"> and</w:t>
      </w:r>
      <w:r w:rsidR="00A15967" w:rsidRPr="00C43DB8">
        <w:rPr>
          <w:rFonts w:ascii="Times" w:hAnsi="Times"/>
          <w:sz w:val="22"/>
        </w:rPr>
        <w:t xml:space="preserve"> coaches</w:t>
      </w:r>
    </w:p>
    <w:p w14:paraId="03B9E378" w14:textId="7AE97983" w:rsidR="006B5FFA" w:rsidRDefault="006B5FFA" w:rsidP="00242C63">
      <w:pPr>
        <w:numPr>
          <w:ilvl w:val="0"/>
          <w:numId w:val="23"/>
        </w:numPr>
        <w:spacing w:line="276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>Orchestra request</w:t>
      </w:r>
      <w:r w:rsidR="00947C73">
        <w:rPr>
          <w:rFonts w:ascii="Times" w:hAnsi="Times"/>
          <w:sz w:val="22"/>
        </w:rPr>
        <w:t xml:space="preserve"> for lights for music stands; Ms. </w:t>
      </w:r>
      <w:proofErr w:type="spellStart"/>
      <w:r w:rsidR="00947C73">
        <w:rPr>
          <w:rFonts w:ascii="Times" w:hAnsi="Times"/>
          <w:sz w:val="22"/>
        </w:rPr>
        <w:t>Valeska</w:t>
      </w:r>
      <w:proofErr w:type="spellEnd"/>
      <w:r w:rsidR="00947C73">
        <w:rPr>
          <w:rFonts w:ascii="Times" w:hAnsi="Times"/>
          <w:sz w:val="22"/>
        </w:rPr>
        <w:t xml:space="preserve"> needs also some white lights</w:t>
      </w:r>
      <w:r w:rsidR="00C43DB8">
        <w:rPr>
          <w:rFonts w:ascii="Times" w:hAnsi="Times"/>
          <w:sz w:val="22"/>
        </w:rPr>
        <w:t xml:space="preserve"> for evening outdoor concerts</w:t>
      </w:r>
    </w:p>
    <w:p w14:paraId="0C0697B4" w14:textId="4F2B9CDE" w:rsidR="006B5FFA" w:rsidRDefault="006B5FFA" w:rsidP="00242C63">
      <w:pPr>
        <w:numPr>
          <w:ilvl w:val="0"/>
          <w:numId w:val="23"/>
        </w:numPr>
        <w:spacing w:line="276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>Budget</w:t>
      </w:r>
      <w:r w:rsidR="00947C73">
        <w:rPr>
          <w:rFonts w:ascii="Times" w:hAnsi="Times"/>
          <w:sz w:val="22"/>
        </w:rPr>
        <w:t xml:space="preserve">: need to meet this month: Holly, Matt, Haley, </w:t>
      </w:r>
      <w:proofErr w:type="spellStart"/>
      <w:r w:rsidR="00947C73">
        <w:rPr>
          <w:rFonts w:ascii="Times" w:hAnsi="Times"/>
          <w:sz w:val="22"/>
        </w:rPr>
        <w:t>Kamau</w:t>
      </w:r>
      <w:proofErr w:type="spellEnd"/>
    </w:p>
    <w:p w14:paraId="53964385" w14:textId="572DC325" w:rsidR="006B5FFA" w:rsidRDefault="006B5FFA" w:rsidP="00242C63">
      <w:pPr>
        <w:numPr>
          <w:ilvl w:val="0"/>
          <w:numId w:val="23"/>
        </w:numPr>
        <w:spacing w:line="276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>Bylaws committee needed</w:t>
      </w:r>
      <w:r w:rsidR="00947C73">
        <w:rPr>
          <w:rFonts w:ascii="Times" w:hAnsi="Times"/>
          <w:sz w:val="22"/>
        </w:rPr>
        <w:t xml:space="preserve">:  review </w:t>
      </w:r>
    </w:p>
    <w:p w14:paraId="600EDF5C" w14:textId="4B7CBB96" w:rsidR="006B5FFA" w:rsidRDefault="006B5FFA" w:rsidP="00242C63">
      <w:pPr>
        <w:numPr>
          <w:ilvl w:val="0"/>
          <w:numId w:val="23"/>
        </w:numPr>
        <w:spacing w:line="276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>A 6</w:t>
      </w:r>
      <w:r w:rsidRPr="006B5FFA">
        <w:rPr>
          <w:rFonts w:ascii="Times" w:hAnsi="Times"/>
          <w:sz w:val="22"/>
          <w:vertAlign w:val="superscript"/>
        </w:rPr>
        <w:t>th</w:t>
      </w:r>
      <w:r>
        <w:rPr>
          <w:rFonts w:ascii="Times" w:hAnsi="Times"/>
          <w:sz w:val="22"/>
        </w:rPr>
        <w:t xml:space="preserve"> grade camp fundraising coordinator is needed</w:t>
      </w:r>
    </w:p>
    <w:p w14:paraId="44DEF520" w14:textId="77777777" w:rsidR="00A14F98" w:rsidRDefault="00A14F98" w:rsidP="00A14F98">
      <w:pPr>
        <w:spacing w:line="276" w:lineRule="auto"/>
        <w:ind w:left="720"/>
        <w:rPr>
          <w:rFonts w:ascii="Times" w:hAnsi="Times"/>
          <w:sz w:val="22"/>
        </w:rPr>
      </w:pPr>
    </w:p>
    <w:p w14:paraId="4CAF9782" w14:textId="77777777" w:rsidR="00ED5D3C" w:rsidRDefault="00ED5D3C">
      <w:pPr>
        <w:spacing w:line="276" w:lineRule="auto"/>
        <w:ind w:left="720"/>
        <w:rPr>
          <w:rFonts w:ascii="Times" w:hAnsi="Times"/>
          <w:sz w:val="22"/>
        </w:rPr>
      </w:pPr>
    </w:p>
    <w:p w14:paraId="07542594" w14:textId="48EEDA91" w:rsidR="00242C63" w:rsidRDefault="00D72A30">
      <w:pPr>
        <w:spacing w:line="276" w:lineRule="auto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 xml:space="preserve">Action Items </w:t>
      </w:r>
    </w:p>
    <w:p w14:paraId="42325FF4" w14:textId="3ECE85B4" w:rsidR="00FB6040" w:rsidRPr="00947C73" w:rsidRDefault="009E3396" w:rsidP="00242C63">
      <w:pPr>
        <w:numPr>
          <w:ilvl w:val="0"/>
          <w:numId w:val="24"/>
        </w:numPr>
        <w:spacing w:line="276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>Treasure</w:t>
      </w:r>
      <w:r>
        <w:rPr>
          <w:rFonts w:ascii="Times" w:hAnsi="Times"/>
          <w:color w:val="000000"/>
          <w:sz w:val="22"/>
        </w:rPr>
        <w:t xml:space="preserve">r’s </w:t>
      </w:r>
      <w:r w:rsidR="009F3BF2">
        <w:rPr>
          <w:rFonts w:ascii="Times" w:hAnsi="Times"/>
          <w:sz w:val="22"/>
        </w:rPr>
        <w:t xml:space="preserve">report – </w:t>
      </w:r>
      <w:proofErr w:type="spellStart"/>
      <w:r w:rsidR="009F3BF2">
        <w:rPr>
          <w:rFonts w:ascii="Times" w:hAnsi="Times"/>
          <w:sz w:val="22"/>
        </w:rPr>
        <w:t>Kamau</w:t>
      </w:r>
      <w:proofErr w:type="spellEnd"/>
      <w:r w:rsidR="009F3BF2">
        <w:rPr>
          <w:rFonts w:ascii="Times" w:hAnsi="Times"/>
          <w:sz w:val="22"/>
        </w:rPr>
        <w:t xml:space="preserve"> Washington</w:t>
      </w:r>
      <w:r>
        <w:rPr>
          <w:rFonts w:ascii="Times" w:hAnsi="Times"/>
          <w:sz w:val="22"/>
        </w:rPr>
        <w:t xml:space="preserve"> </w:t>
      </w:r>
      <w:r w:rsidR="00733B33">
        <w:rPr>
          <w:rFonts w:ascii="Times" w:hAnsi="Times"/>
          <w:sz w:val="22"/>
        </w:rPr>
        <w:t>motions to approve the release of checks 4720-4727 for items previously approved in the budget</w:t>
      </w:r>
      <w:r w:rsidR="00C43DB8">
        <w:rPr>
          <w:rFonts w:ascii="Times" w:hAnsi="Times"/>
          <w:sz w:val="22"/>
        </w:rPr>
        <w:t>,</w:t>
      </w:r>
      <w:r w:rsidR="00733B33">
        <w:rPr>
          <w:rFonts w:ascii="Times" w:hAnsi="Times"/>
          <w:sz w:val="22"/>
        </w:rPr>
        <w:t xml:space="preserve"> and to approve the treasurer’s report. </w:t>
      </w:r>
      <w:r w:rsidR="00C43DB8">
        <w:rPr>
          <w:rFonts w:ascii="Times" w:hAnsi="Times"/>
          <w:sz w:val="22"/>
        </w:rPr>
        <w:t xml:space="preserve">Motion passes. </w:t>
      </w:r>
    </w:p>
    <w:p w14:paraId="4E14242B" w14:textId="630ED5EF" w:rsidR="00947C73" w:rsidRDefault="00947C73" w:rsidP="00242C63">
      <w:pPr>
        <w:numPr>
          <w:ilvl w:val="0"/>
          <w:numId w:val="24"/>
        </w:numPr>
        <w:spacing w:line="276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Beth </w:t>
      </w:r>
      <w:r w:rsidR="00C43DB8">
        <w:rPr>
          <w:rFonts w:ascii="Times" w:hAnsi="Times"/>
          <w:sz w:val="22"/>
        </w:rPr>
        <w:t xml:space="preserve">Mathewson </w:t>
      </w:r>
      <w:r>
        <w:rPr>
          <w:rFonts w:ascii="Times" w:hAnsi="Times"/>
          <w:sz w:val="22"/>
        </w:rPr>
        <w:t>Motion</w:t>
      </w:r>
      <w:r w:rsidR="00C43DB8">
        <w:rPr>
          <w:rFonts w:ascii="Times" w:hAnsi="Times"/>
          <w:sz w:val="22"/>
        </w:rPr>
        <w:t>s</w:t>
      </w:r>
      <w:r>
        <w:rPr>
          <w:rFonts w:ascii="Times" w:hAnsi="Times"/>
          <w:sz w:val="22"/>
        </w:rPr>
        <w:t xml:space="preserve"> to approve up to $350 for the purchase of lights for music stands for Ms. </w:t>
      </w:r>
      <w:proofErr w:type="spellStart"/>
      <w:r>
        <w:rPr>
          <w:rFonts w:ascii="Times" w:hAnsi="Times"/>
          <w:sz w:val="22"/>
        </w:rPr>
        <w:t>Valeska’s</w:t>
      </w:r>
      <w:proofErr w:type="spellEnd"/>
      <w:r>
        <w:rPr>
          <w:rFonts w:ascii="Times" w:hAnsi="Times"/>
          <w:sz w:val="22"/>
        </w:rPr>
        <w:t xml:space="preserve"> Spring performance. Motion passes. </w:t>
      </w:r>
    </w:p>
    <w:p w14:paraId="386EB513" w14:textId="546E2A36" w:rsidR="00A14F98" w:rsidRDefault="00A14F98" w:rsidP="00242C63">
      <w:pPr>
        <w:numPr>
          <w:ilvl w:val="0"/>
          <w:numId w:val="24"/>
        </w:numPr>
        <w:spacing w:line="276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>Kristin Boyd motions to have the PTA insurance cover the Foundation Soiree at the Mission Hills UCC on May 18</w:t>
      </w:r>
      <w:r w:rsidRPr="00A14F98">
        <w:rPr>
          <w:rFonts w:ascii="Times" w:hAnsi="Times"/>
          <w:sz w:val="22"/>
          <w:vertAlign w:val="superscript"/>
        </w:rPr>
        <w:t>th</w:t>
      </w:r>
      <w:r>
        <w:rPr>
          <w:rFonts w:ascii="Times" w:hAnsi="Times"/>
          <w:sz w:val="22"/>
        </w:rPr>
        <w:t xml:space="preserve">.  Motion passes. </w:t>
      </w:r>
    </w:p>
    <w:p w14:paraId="4997CA65" w14:textId="26DBE135" w:rsidR="003974CA" w:rsidRDefault="003974CA" w:rsidP="00242C63">
      <w:pPr>
        <w:numPr>
          <w:ilvl w:val="0"/>
          <w:numId w:val="24"/>
        </w:numPr>
        <w:spacing w:line="276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lastRenderedPageBreak/>
        <w:t>Fiona motions to hold a special meeting to vote</w:t>
      </w:r>
      <w:r w:rsidR="00C43DB8">
        <w:rPr>
          <w:rFonts w:ascii="Times" w:hAnsi="Times"/>
          <w:sz w:val="22"/>
        </w:rPr>
        <w:t xml:space="preserve"> on and/or discuss the request for </w:t>
      </w:r>
      <w:r>
        <w:rPr>
          <w:rFonts w:ascii="Times" w:hAnsi="Times"/>
          <w:sz w:val="22"/>
        </w:rPr>
        <w:t>VP funding on June 4, pending our bylaws allowing such a meeting to take place. Motio</w:t>
      </w:r>
      <w:r w:rsidR="009407B3">
        <w:rPr>
          <w:rFonts w:ascii="Times" w:hAnsi="Times"/>
          <w:sz w:val="22"/>
        </w:rPr>
        <w:t>n pass</w:t>
      </w:r>
      <w:r w:rsidR="00C43DB8">
        <w:rPr>
          <w:rFonts w:ascii="Times" w:hAnsi="Times"/>
          <w:sz w:val="22"/>
        </w:rPr>
        <w:t>es. (</w:t>
      </w:r>
      <w:r w:rsidR="009407B3">
        <w:rPr>
          <w:rFonts w:ascii="Times" w:hAnsi="Times"/>
          <w:sz w:val="22"/>
        </w:rPr>
        <w:t>foundation will dis</w:t>
      </w:r>
      <w:r>
        <w:rPr>
          <w:rFonts w:ascii="Times" w:hAnsi="Times"/>
          <w:sz w:val="22"/>
        </w:rPr>
        <w:t>cuss at their meeting on May 28</w:t>
      </w:r>
      <w:r w:rsidR="009407B3">
        <w:rPr>
          <w:rFonts w:ascii="Times" w:hAnsi="Times"/>
          <w:sz w:val="22"/>
        </w:rPr>
        <w:t>, PTA board will discuss</w:t>
      </w:r>
      <w:r>
        <w:rPr>
          <w:rFonts w:ascii="Times" w:hAnsi="Times"/>
          <w:sz w:val="22"/>
        </w:rPr>
        <w:t>)</w:t>
      </w:r>
    </w:p>
    <w:p w14:paraId="0392B2FD" w14:textId="325D3182" w:rsidR="000C6024" w:rsidRDefault="00A31A39" w:rsidP="00242C63">
      <w:pPr>
        <w:numPr>
          <w:ilvl w:val="0"/>
          <w:numId w:val="24"/>
        </w:numPr>
        <w:spacing w:line="276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Julie Morgan </w:t>
      </w:r>
      <w:bookmarkStart w:id="0" w:name="_GoBack"/>
      <w:bookmarkEnd w:id="0"/>
      <w:r w:rsidR="00C43DB8">
        <w:rPr>
          <w:rFonts w:ascii="Times" w:hAnsi="Times"/>
          <w:sz w:val="22"/>
        </w:rPr>
        <w:t>Motions t</w:t>
      </w:r>
      <w:r w:rsidR="000C6024">
        <w:rPr>
          <w:rFonts w:ascii="Times" w:hAnsi="Times"/>
          <w:sz w:val="22"/>
        </w:rPr>
        <w:t>o app</w:t>
      </w:r>
      <w:r w:rsidR="00C43DB8">
        <w:rPr>
          <w:rFonts w:ascii="Times" w:hAnsi="Times"/>
          <w:sz w:val="22"/>
        </w:rPr>
        <w:t>rove the release of up to $1800</w:t>
      </w:r>
      <w:r w:rsidR="000C6024">
        <w:rPr>
          <w:rFonts w:ascii="Times" w:hAnsi="Times"/>
          <w:sz w:val="22"/>
        </w:rPr>
        <w:t xml:space="preserve"> as approved in the budget for 8</w:t>
      </w:r>
      <w:r w:rsidR="000C6024" w:rsidRPr="000C6024">
        <w:rPr>
          <w:rFonts w:ascii="Times" w:hAnsi="Times"/>
          <w:sz w:val="22"/>
          <w:vertAlign w:val="superscript"/>
        </w:rPr>
        <w:t>th</w:t>
      </w:r>
      <w:r w:rsidR="00C43DB8">
        <w:rPr>
          <w:rFonts w:ascii="Times" w:hAnsi="Times"/>
          <w:sz w:val="22"/>
        </w:rPr>
        <w:t xml:space="preserve"> grade promotion expenses</w:t>
      </w:r>
      <w:r w:rsidR="000C6024">
        <w:rPr>
          <w:rFonts w:ascii="Times" w:hAnsi="Times"/>
          <w:sz w:val="22"/>
        </w:rPr>
        <w:t>. Motion passes.</w:t>
      </w:r>
    </w:p>
    <w:p w14:paraId="5E3A59D7" w14:textId="77777777" w:rsidR="00ED5D3C" w:rsidRDefault="00ED5D3C">
      <w:pPr>
        <w:spacing w:line="276" w:lineRule="auto"/>
        <w:rPr>
          <w:rFonts w:ascii="Times" w:hAnsi="Times"/>
          <w:sz w:val="22"/>
        </w:rPr>
      </w:pPr>
    </w:p>
    <w:p w14:paraId="7F95746E" w14:textId="419AF703" w:rsidR="00ED5D3C" w:rsidRDefault="009E3396">
      <w:pPr>
        <w:spacing w:line="276" w:lineRule="auto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Roundtable</w:t>
      </w:r>
      <w:r w:rsidR="00733B33">
        <w:rPr>
          <w:rFonts w:ascii="Times" w:hAnsi="Times"/>
          <w:b/>
          <w:sz w:val="22"/>
        </w:rPr>
        <w:t xml:space="preserve">: </w:t>
      </w:r>
      <w:r w:rsidR="00733B33" w:rsidRPr="00733B33">
        <w:rPr>
          <w:rFonts w:ascii="Times" w:hAnsi="Times"/>
          <w:sz w:val="22"/>
        </w:rPr>
        <w:t>Safe spaces discussion. Looking in</w:t>
      </w:r>
      <w:r w:rsidR="00733B33">
        <w:rPr>
          <w:rFonts w:ascii="Times" w:hAnsi="Times"/>
          <w:sz w:val="22"/>
        </w:rPr>
        <w:t xml:space="preserve"> to the scope of the problem now.  Will continue meeting to focus on solutions and changing the culture</w:t>
      </w:r>
      <w:r w:rsidR="00C43DB8">
        <w:rPr>
          <w:rFonts w:ascii="Times" w:hAnsi="Times"/>
          <w:sz w:val="22"/>
        </w:rPr>
        <w:t xml:space="preserve"> in our school</w:t>
      </w:r>
      <w:r w:rsidR="00733B33">
        <w:rPr>
          <w:rFonts w:ascii="Times" w:hAnsi="Times"/>
          <w:sz w:val="22"/>
        </w:rPr>
        <w:t xml:space="preserve">. </w:t>
      </w:r>
    </w:p>
    <w:p w14:paraId="23A08C4F" w14:textId="1D0BFEDC" w:rsidR="00ED5D3C" w:rsidRDefault="009E3396">
      <w:pPr>
        <w:rPr>
          <w:rFonts w:ascii="Times" w:hAnsi="Times"/>
          <w:b/>
          <w:bCs/>
          <w:sz w:val="22"/>
        </w:rPr>
      </w:pPr>
      <w:r>
        <w:rPr>
          <w:rFonts w:ascii="Times" w:hAnsi="Times"/>
          <w:b/>
          <w:bCs/>
          <w:sz w:val="22"/>
        </w:rPr>
        <w:t>Adjourn</w:t>
      </w:r>
      <w:r w:rsidR="00C43DB8">
        <w:rPr>
          <w:rFonts w:ascii="Times" w:hAnsi="Times"/>
          <w:b/>
          <w:bCs/>
          <w:sz w:val="22"/>
        </w:rPr>
        <w:t xml:space="preserve"> </w:t>
      </w:r>
      <w:r w:rsidR="003C332C">
        <w:rPr>
          <w:rFonts w:ascii="Times" w:hAnsi="Times"/>
          <w:b/>
          <w:bCs/>
          <w:sz w:val="22"/>
        </w:rPr>
        <w:t>8:15</w:t>
      </w:r>
    </w:p>
    <w:p w14:paraId="61337F59" w14:textId="77777777" w:rsidR="00ED5D3C" w:rsidRDefault="00ED5D3C">
      <w:pPr>
        <w:rPr>
          <w:rFonts w:ascii="Times" w:hAnsi="Times"/>
          <w:b/>
          <w:bCs/>
          <w:sz w:val="22"/>
        </w:rPr>
      </w:pPr>
    </w:p>
    <w:p w14:paraId="0FA97292" w14:textId="77777777" w:rsidR="00ED5D3C" w:rsidRDefault="00ED5D3C">
      <w:pPr>
        <w:rPr>
          <w:rFonts w:ascii="Times" w:hAnsi="Times"/>
          <w:b/>
          <w:bCs/>
          <w:sz w:val="22"/>
        </w:rPr>
      </w:pPr>
    </w:p>
    <w:p w14:paraId="729CFA77" w14:textId="77777777" w:rsidR="00ED5D3C" w:rsidRDefault="00ED5D3C">
      <w:pPr>
        <w:rPr>
          <w:rFonts w:ascii="Times" w:hAnsi="Times"/>
          <w:b/>
          <w:bCs/>
          <w:sz w:val="22"/>
        </w:rPr>
      </w:pPr>
    </w:p>
    <w:sectPr w:rsidR="00ED5D3C">
      <w:footerReference w:type="default" r:id="rId8"/>
      <w:pgSz w:w="12240" w:h="15840"/>
      <w:pgMar w:top="360" w:right="1008" w:bottom="720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4117A" w14:textId="77777777" w:rsidR="00455A6B" w:rsidRDefault="00455A6B">
      <w:r>
        <w:separator/>
      </w:r>
    </w:p>
  </w:endnote>
  <w:endnote w:type="continuationSeparator" w:id="0">
    <w:p w14:paraId="5BECAFB7" w14:textId="77777777" w:rsidR="00455A6B" w:rsidRDefault="0045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309CA" w14:textId="77777777" w:rsidR="00F850FA" w:rsidRPr="00282D51" w:rsidRDefault="00F850FA" w:rsidP="007B4C5A">
    <w:pPr>
      <w:jc w:val="center"/>
      <w:rPr>
        <w:b/>
      </w:rPr>
    </w:pPr>
    <w:r w:rsidRPr="00282D51">
      <w:rPr>
        <w:b/>
      </w:rPr>
      <w:t>Grant K-8 PTA</w:t>
    </w:r>
    <w:r>
      <w:rPr>
        <w:b/>
      </w:rPr>
      <w:t xml:space="preserve"> </w:t>
    </w:r>
    <w:r w:rsidRPr="00282D51">
      <w:rPr>
        <w:b/>
      </w:rPr>
      <w:t>1425 WASHINGTON PLACE    SAN DIEGO, CA 92103</w:t>
    </w:r>
  </w:p>
  <w:p w14:paraId="1C4B3A57" w14:textId="77777777" w:rsidR="00F850FA" w:rsidRDefault="00455A6B" w:rsidP="007B4C5A">
    <w:pPr>
      <w:pBdr>
        <w:bottom w:val="single" w:sz="12" w:space="1" w:color="auto"/>
      </w:pBdr>
      <w:jc w:val="center"/>
    </w:pPr>
    <w:hyperlink r:id="rId1" w:history="1">
      <w:r w:rsidR="00F850FA" w:rsidRPr="00306933">
        <w:rPr>
          <w:rStyle w:val="Hyperlink"/>
        </w:rPr>
        <w:t>www.GrantK8.org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288A4" w14:textId="77777777" w:rsidR="00455A6B" w:rsidRDefault="00455A6B">
      <w:r>
        <w:separator/>
      </w:r>
    </w:p>
  </w:footnote>
  <w:footnote w:type="continuationSeparator" w:id="0">
    <w:p w14:paraId="40F64821" w14:textId="77777777" w:rsidR="00455A6B" w:rsidRDefault="00455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3CE4"/>
    <w:multiLevelType w:val="hybridMultilevel"/>
    <w:tmpl w:val="03BEF5A0"/>
    <w:lvl w:ilvl="0" w:tplc="001C9C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4A6CD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60ACA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FEF4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77E9D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91EB4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09AD9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AB26D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260D6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32B2F31"/>
    <w:multiLevelType w:val="hybridMultilevel"/>
    <w:tmpl w:val="3984E1FC"/>
    <w:lvl w:ilvl="0" w:tplc="EE6C6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3D005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F7AFD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67E77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B8A95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89E99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55C5E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FBCB7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03822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D7F79EE"/>
    <w:multiLevelType w:val="hybridMultilevel"/>
    <w:tmpl w:val="942E3876"/>
    <w:lvl w:ilvl="0" w:tplc="776E42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FD423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0DC8B4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F6C15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80C126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3F877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C1425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16065E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4B43F6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0041AAD"/>
    <w:multiLevelType w:val="multilevel"/>
    <w:tmpl w:val="3984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123E13DE"/>
    <w:multiLevelType w:val="hybridMultilevel"/>
    <w:tmpl w:val="CA7EC456"/>
    <w:lvl w:ilvl="0" w:tplc="95B247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26A197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444D6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BC8C80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D00083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AFA55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0BAB9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A00EF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868B38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FBD3B1E"/>
    <w:multiLevelType w:val="hybridMultilevel"/>
    <w:tmpl w:val="3CF05242"/>
    <w:lvl w:ilvl="0" w:tplc="B06CB2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44014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E6643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BF6C2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C1A760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CC441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AF46DF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D22CDA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BA8FF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0B16D6A"/>
    <w:multiLevelType w:val="hybridMultilevel"/>
    <w:tmpl w:val="DAFE006E"/>
    <w:lvl w:ilvl="0" w:tplc="3254067E">
      <w:numFmt w:val="bullet"/>
      <w:lvlText w:val="-"/>
      <w:lvlJc w:val="left"/>
      <w:pPr>
        <w:tabs>
          <w:tab w:val="num" w:pos="1300"/>
        </w:tabs>
        <w:ind w:left="1300" w:hanging="400"/>
      </w:pPr>
      <w:rPr>
        <w:rFonts w:ascii="Times New Roman" w:hAnsi="Times New Roman"/>
      </w:rPr>
    </w:lvl>
    <w:lvl w:ilvl="1" w:tplc="72FA6D48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C509574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B1677E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B725F10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EEA8748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4F82E48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5ADB1E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36457B2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3E3001D"/>
    <w:multiLevelType w:val="hybridMultilevel"/>
    <w:tmpl w:val="49FA9256"/>
    <w:lvl w:ilvl="0" w:tplc="A78E9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45441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33AE2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53243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E7636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3D407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930D6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0769B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CC2D2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24254A54"/>
    <w:multiLevelType w:val="hybridMultilevel"/>
    <w:tmpl w:val="D65C00A0"/>
    <w:lvl w:ilvl="0" w:tplc="07B041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FB6EE1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45897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504DA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BEFC0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576A5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2DE3C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86424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10433E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D81672F"/>
    <w:multiLevelType w:val="hybridMultilevel"/>
    <w:tmpl w:val="BD10B1EA"/>
    <w:lvl w:ilvl="0" w:tplc="2CF891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6EE21D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03AC5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42C85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E560A8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ECE06D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950A15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6A620A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7CC966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26D334F"/>
    <w:multiLevelType w:val="hybridMultilevel"/>
    <w:tmpl w:val="BB789D04"/>
    <w:lvl w:ilvl="0" w:tplc="FF088C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826AF6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D8C95D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F3A7EE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806E62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562C3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EB45A8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7E63D6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15621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6620EC9"/>
    <w:multiLevelType w:val="hybridMultilevel"/>
    <w:tmpl w:val="581C9F70"/>
    <w:lvl w:ilvl="0" w:tplc="452861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7CC64E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881F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8926E9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F699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914912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7C869F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4A08C5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68AC2B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A906918"/>
    <w:multiLevelType w:val="hybridMultilevel"/>
    <w:tmpl w:val="565443B0"/>
    <w:lvl w:ilvl="0" w:tplc="FEE4F9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EC6312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98241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EE452D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DEACF9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CF4D81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010FD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2E2FC1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552E5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4984BB9"/>
    <w:multiLevelType w:val="hybridMultilevel"/>
    <w:tmpl w:val="1108C87E"/>
    <w:lvl w:ilvl="0" w:tplc="33803B24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/>
      </w:rPr>
    </w:lvl>
    <w:lvl w:ilvl="1" w:tplc="2C2AAC8A">
      <w:numFmt w:val="bullet"/>
      <w:lvlText w:val="–"/>
      <w:lvlJc w:val="left"/>
      <w:pPr>
        <w:ind w:left="1480" w:hanging="360"/>
      </w:pPr>
      <w:rPr>
        <w:rFonts w:ascii="MS Reference Sans Serif" w:hAnsi="MS Reference Sans Serif"/>
      </w:rPr>
    </w:lvl>
    <w:lvl w:ilvl="2" w:tplc="979CBB24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DF24119A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A290FCF2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6BD8977C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140685EC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1DD4CFB4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A7A8720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4">
    <w:nsid w:val="454B1D10"/>
    <w:multiLevelType w:val="hybridMultilevel"/>
    <w:tmpl w:val="93BC1178"/>
    <w:lvl w:ilvl="0" w:tplc="9B488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CE6E6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94C7E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EF0A6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10A8F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C82C6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65ABA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F6411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0EAFC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466437E0"/>
    <w:multiLevelType w:val="hybridMultilevel"/>
    <w:tmpl w:val="F634D1E4"/>
    <w:lvl w:ilvl="0" w:tplc="E8826B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FC0FEF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8E02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41825E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DD6F1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FB8AE3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2F65A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E901E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8303B1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EDE6969"/>
    <w:multiLevelType w:val="hybridMultilevel"/>
    <w:tmpl w:val="5B14A776"/>
    <w:lvl w:ilvl="0" w:tplc="BA7004A2">
      <w:start w:val="1"/>
      <w:numFmt w:val="lowerLetter"/>
      <w:lvlText w:val="%1."/>
      <w:lvlJc w:val="left"/>
      <w:pPr>
        <w:tabs>
          <w:tab w:val="num" w:pos="1300"/>
        </w:tabs>
        <w:ind w:left="1300" w:hanging="400"/>
      </w:pPr>
    </w:lvl>
    <w:lvl w:ilvl="1" w:tplc="2D823F6C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37A9A16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EA2CE14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0FE1F06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E884730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9282C70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CC01CBC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B2898D0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18822C7"/>
    <w:multiLevelType w:val="hybridMultilevel"/>
    <w:tmpl w:val="2FA41C24"/>
    <w:lvl w:ilvl="0" w:tplc="F5DE04B6">
      <w:start w:val="1"/>
      <w:numFmt w:val="lowerLetter"/>
      <w:lvlText w:val="%1."/>
      <w:lvlJc w:val="left"/>
      <w:pPr>
        <w:tabs>
          <w:tab w:val="num" w:pos="1360"/>
        </w:tabs>
        <w:ind w:left="1360" w:hanging="400"/>
      </w:pPr>
    </w:lvl>
    <w:lvl w:ilvl="1" w:tplc="FB9E6D3C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20DE3F88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B6F08FC0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4EAA4DA0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6DA4BF2E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DD0243A4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53AA3502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1C02EB04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8">
    <w:nsid w:val="5ADF69F7"/>
    <w:multiLevelType w:val="hybridMultilevel"/>
    <w:tmpl w:val="8716EBB8"/>
    <w:lvl w:ilvl="0" w:tplc="3648C61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FB18664A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6184FC4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4D8CF84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976A8CC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536E1FC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8FCD01E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DB6F600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C30C044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C875F2B"/>
    <w:multiLevelType w:val="hybridMultilevel"/>
    <w:tmpl w:val="9DDECCCC"/>
    <w:lvl w:ilvl="0" w:tplc="073865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FA66B8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71C3CA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04679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AF6D60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080E0A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6B80EF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B680EF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9A0A9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CE1682F"/>
    <w:multiLevelType w:val="hybridMultilevel"/>
    <w:tmpl w:val="BB068720"/>
    <w:lvl w:ilvl="0" w:tplc="B726B2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428E1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148E7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FD0048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FA268D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E7002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556F9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E0E95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99ABC2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60D646DC"/>
    <w:multiLevelType w:val="hybridMultilevel"/>
    <w:tmpl w:val="1B54E92E"/>
    <w:lvl w:ilvl="0" w:tplc="A45CF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7BE19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640AB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FF2D7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7523A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B2AB5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2E0C7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39097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81A96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632F3EEA"/>
    <w:multiLevelType w:val="hybridMultilevel"/>
    <w:tmpl w:val="B6880E6C"/>
    <w:lvl w:ilvl="0" w:tplc="F3AA7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958FA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2A827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572B1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32E19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588E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150E4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D1AFD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2E6FC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657C1BF8"/>
    <w:multiLevelType w:val="hybridMultilevel"/>
    <w:tmpl w:val="17267B64"/>
    <w:lvl w:ilvl="0" w:tplc="3DF2FC20">
      <w:start w:val="1"/>
      <w:numFmt w:val="decimal"/>
      <w:lvlText w:val="%1."/>
      <w:lvlJc w:val="left"/>
      <w:pPr>
        <w:ind w:left="740" w:hanging="380"/>
      </w:pPr>
    </w:lvl>
    <w:lvl w:ilvl="1" w:tplc="E9528C70">
      <w:start w:val="1"/>
      <w:numFmt w:val="lowerLetter"/>
      <w:lvlText w:val="%2."/>
      <w:lvlJc w:val="left"/>
      <w:pPr>
        <w:ind w:left="1440" w:hanging="360"/>
      </w:pPr>
    </w:lvl>
    <w:lvl w:ilvl="2" w:tplc="1B3AF532">
      <w:start w:val="1"/>
      <w:numFmt w:val="lowerRoman"/>
      <w:lvlText w:val="%3."/>
      <w:lvlJc w:val="right"/>
      <w:pPr>
        <w:ind w:left="2160" w:hanging="180"/>
      </w:pPr>
    </w:lvl>
    <w:lvl w:ilvl="3" w:tplc="36965FD0">
      <w:start w:val="1"/>
      <w:numFmt w:val="decimal"/>
      <w:lvlText w:val="%4."/>
      <w:lvlJc w:val="left"/>
      <w:pPr>
        <w:ind w:left="2880" w:hanging="360"/>
      </w:pPr>
    </w:lvl>
    <w:lvl w:ilvl="4" w:tplc="37284F5A">
      <w:start w:val="1"/>
      <w:numFmt w:val="lowerLetter"/>
      <w:lvlText w:val="%5."/>
      <w:lvlJc w:val="left"/>
      <w:pPr>
        <w:ind w:left="3600" w:hanging="360"/>
      </w:pPr>
    </w:lvl>
    <w:lvl w:ilvl="5" w:tplc="8B5E0300">
      <w:start w:val="1"/>
      <w:numFmt w:val="lowerRoman"/>
      <w:lvlText w:val="%6."/>
      <w:lvlJc w:val="right"/>
      <w:pPr>
        <w:ind w:left="4320" w:hanging="180"/>
      </w:pPr>
    </w:lvl>
    <w:lvl w:ilvl="6" w:tplc="5A502760">
      <w:start w:val="1"/>
      <w:numFmt w:val="decimal"/>
      <w:lvlText w:val="%7."/>
      <w:lvlJc w:val="left"/>
      <w:pPr>
        <w:ind w:left="5040" w:hanging="360"/>
      </w:pPr>
    </w:lvl>
    <w:lvl w:ilvl="7" w:tplc="DE143C0C">
      <w:start w:val="1"/>
      <w:numFmt w:val="lowerLetter"/>
      <w:lvlText w:val="%8."/>
      <w:lvlJc w:val="left"/>
      <w:pPr>
        <w:ind w:left="5760" w:hanging="360"/>
      </w:pPr>
    </w:lvl>
    <w:lvl w:ilvl="8" w:tplc="0DC23FB4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2740B"/>
    <w:multiLevelType w:val="hybridMultilevel"/>
    <w:tmpl w:val="93BE6380"/>
    <w:lvl w:ilvl="0" w:tplc="55C85F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05A5FC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55CED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A0E361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AC8AFA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F7026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F025B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270D77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BFCE52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7DFE5DE1"/>
    <w:multiLevelType w:val="hybridMultilevel"/>
    <w:tmpl w:val="3B1877F8"/>
    <w:lvl w:ilvl="0" w:tplc="ADCCE15E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hAnsi="Times New Roman"/>
      </w:rPr>
    </w:lvl>
    <w:lvl w:ilvl="1" w:tplc="6AEC5C30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2AC428D6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2F01F02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FD728612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C3B47954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FA44C38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8586F982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8416B84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0"/>
  </w:num>
  <w:num w:numId="2">
    <w:abstractNumId w:val="25"/>
  </w:num>
  <w:num w:numId="3">
    <w:abstractNumId w:val="17"/>
  </w:num>
  <w:num w:numId="4">
    <w:abstractNumId w:val="16"/>
  </w:num>
  <w:num w:numId="5">
    <w:abstractNumId w:val="18"/>
  </w:num>
  <w:num w:numId="6">
    <w:abstractNumId w:val="6"/>
  </w:num>
  <w:num w:numId="7">
    <w:abstractNumId w:val="13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14"/>
  </w:num>
  <w:num w:numId="13">
    <w:abstractNumId w:val="15"/>
  </w:num>
  <w:num w:numId="14">
    <w:abstractNumId w:val="23"/>
  </w:num>
  <w:num w:numId="15">
    <w:abstractNumId w:val="8"/>
  </w:num>
  <w:num w:numId="16">
    <w:abstractNumId w:val="10"/>
  </w:num>
  <w:num w:numId="17">
    <w:abstractNumId w:val="24"/>
  </w:num>
  <w:num w:numId="18">
    <w:abstractNumId w:val="20"/>
  </w:num>
  <w:num w:numId="19">
    <w:abstractNumId w:val="9"/>
  </w:num>
  <w:num w:numId="20">
    <w:abstractNumId w:val="19"/>
  </w:num>
  <w:num w:numId="21">
    <w:abstractNumId w:val="21"/>
  </w:num>
  <w:num w:numId="22">
    <w:abstractNumId w:val="22"/>
  </w:num>
  <w:num w:numId="23">
    <w:abstractNumId w:val="12"/>
  </w:num>
  <w:num w:numId="24">
    <w:abstractNumId w:val="4"/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gentAddress" w:val=" "/>
    <w:docVar w:name="AgentCity" w:val=" "/>
    <w:docVar w:name="AgentCompanyName" w:val=" "/>
    <w:docVar w:name="AgentDesignations" w:val=" "/>
    <w:docVar w:name="AgentEmail" w:val=" "/>
    <w:docVar w:name="AgentFax" w:val=" "/>
    <w:docVar w:name="AgentMobile" w:val=" "/>
    <w:docVar w:name="AgentName" w:val=" "/>
    <w:docVar w:name="AgentNameWithDesignations" w:val=" "/>
    <w:docVar w:name="AgentOffice" w:val=" "/>
    <w:docVar w:name="AgentSlogan" w:val=" "/>
    <w:docVar w:name="AgentState" w:val=" "/>
    <w:docVar w:name="AgentStreet" w:val=" "/>
    <w:docVar w:name="AgentStreetLine2" w:val=" "/>
    <w:docVar w:name="AgentWebsite" w:val=" "/>
    <w:docVar w:name="AgentZipCode" w:val=" "/>
  </w:docVars>
  <w:rsids>
    <w:rsidRoot w:val="00E47035"/>
    <w:rsid w:val="000024D1"/>
    <w:rsid w:val="00002896"/>
    <w:rsid w:val="000104CF"/>
    <w:rsid w:val="00011A1B"/>
    <w:rsid w:val="0001467D"/>
    <w:rsid w:val="00015628"/>
    <w:rsid w:val="000269EC"/>
    <w:rsid w:val="0002757B"/>
    <w:rsid w:val="0004526B"/>
    <w:rsid w:val="00045ED3"/>
    <w:rsid w:val="00071D15"/>
    <w:rsid w:val="000771E1"/>
    <w:rsid w:val="000A7551"/>
    <w:rsid w:val="000C1CAA"/>
    <w:rsid w:val="000C6024"/>
    <w:rsid w:val="000C742F"/>
    <w:rsid w:val="000E295B"/>
    <w:rsid w:val="00100133"/>
    <w:rsid w:val="0010567E"/>
    <w:rsid w:val="0011521E"/>
    <w:rsid w:val="0012341B"/>
    <w:rsid w:val="001375D8"/>
    <w:rsid w:val="00153098"/>
    <w:rsid w:val="00171CF8"/>
    <w:rsid w:val="00175952"/>
    <w:rsid w:val="001A7013"/>
    <w:rsid w:val="001B0CBD"/>
    <w:rsid w:val="001B5818"/>
    <w:rsid w:val="001B79A1"/>
    <w:rsid w:val="001C6CA9"/>
    <w:rsid w:val="001D4695"/>
    <w:rsid w:val="001D4F6F"/>
    <w:rsid w:val="001E4F09"/>
    <w:rsid w:val="00205BBD"/>
    <w:rsid w:val="00212654"/>
    <w:rsid w:val="002275B2"/>
    <w:rsid w:val="00230A4D"/>
    <w:rsid w:val="00242C63"/>
    <w:rsid w:val="0025494D"/>
    <w:rsid w:val="00260473"/>
    <w:rsid w:val="00262BD4"/>
    <w:rsid w:val="0026762B"/>
    <w:rsid w:val="00282D51"/>
    <w:rsid w:val="00285961"/>
    <w:rsid w:val="00287D9F"/>
    <w:rsid w:val="00295B67"/>
    <w:rsid w:val="002D1442"/>
    <w:rsid w:val="002D226E"/>
    <w:rsid w:val="002D5E51"/>
    <w:rsid w:val="002F2CAB"/>
    <w:rsid w:val="003101B2"/>
    <w:rsid w:val="00310469"/>
    <w:rsid w:val="00311261"/>
    <w:rsid w:val="00315E9A"/>
    <w:rsid w:val="00322E40"/>
    <w:rsid w:val="00326BEA"/>
    <w:rsid w:val="00343C62"/>
    <w:rsid w:val="00343FF5"/>
    <w:rsid w:val="003478CF"/>
    <w:rsid w:val="00351CBA"/>
    <w:rsid w:val="00356469"/>
    <w:rsid w:val="003907BB"/>
    <w:rsid w:val="003974CA"/>
    <w:rsid w:val="003B18CB"/>
    <w:rsid w:val="003C332C"/>
    <w:rsid w:val="003C4EBD"/>
    <w:rsid w:val="003C5B37"/>
    <w:rsid w:val="003D6483"/>
    <w:rsid w:val="003E21C0"/>
    <w:rsid w:val="003F52B0"/>
    <w:rsid w:val="0042602B"/>
    <w:rsid w:val="00452067"/>
    <w:rsid w:val="00453656"/>
    <w:rsid w:val="00455A6B"/>
    <w:rsid w:val="00461E8D"/>
    <w:rsid w:val="00461FA4"/>
    <w:rsid w:val="0046254B"/>
    <w:rsid w:val="00472969"/>
    <w:rsid w:val="00474F13"/>
    <w:rsid w:val="004803F8"/>
    <w:rsid w:val="00485253"/>
    <w:rsid w:val="00490815"/>
    <w:rsid w:val="004A64AA"/>
    <w:rsid w:val="004B4612"/>
    <w:rsid w:val="004E4717"/>
    <w:rsid w:val="004E5CAB"/>
    <w:rsid w:val="004F1398"/>
    <w:rsid w:val="004F1E6D"/>
    <w:rsid w:val="004F20A8"/>
    <w:rsid w:val="00502505"/>
    <w:rsid w:val="00526301"/>
    <w:rsid w:val="00532780"/>
    <w:rsid w:val="00544B25"/>
    <w:rsid w:val="005554F2"/>
    <w:rsid w:val="005845B5"/>
    <w:rsid w:val="00590292"/>
    <w:rsid w:val="005932E8"/>
    <w:rsid w:val="005D0EDC"/>
    <w:rsid w:val="005D5F8E"/>
    <w:rsid w:val="005D62C5"/>
    <w:rsid w:val="005E21A0"/>
    <w:rsid w:val="005E32EB"/>
    <w:rsid w:val="005F27B2"/>
    <w:rsid w:val="005F4849"/>
    <w:rsid w:val="00614712"/>
    <w:rsid w:val="00674B38"/>
    <w:rsid w:val="00692030"/>
    <w:rsid w:val="00697BDC"/>
    <w:rsid w:val="006B5FFA"/>
    <w:rsid w:val="006D6A13"/>
    <w:rsid w:val="006F6C55"/>
    <w:rsid w:val="006F7950"/>
    <w:rsid w:val="007255EE"/>
    <w:rsid w:val="0072653D"/>
    <w:rsid w:val="00733B33"/>
    <w:rsid w:val="007445C6"/>
    <w:rsid w:val="007637F1"/>
    <w:rsid w:val="007742FE"/>
    <w:rsid w:val="00780026"/>
    <w:rsid w:val="00794940"/>
    <w:rsid w:val="007A39BD"/>
    <w:rsid w:val="007B1AD4"/>
    <w:rsid w:val="007B4C5A"/>
    <w:rsid w:val="007C11B7"/>
    <w:rsid w:val="007C6788"/>
    <w:rsid w:val="007D7E7D"/>
    <w:rsid w:val="00804FC0"/>
    <w:rsid w:val="008055C6"/>
    <w:rsid w:val="00811C72"/>
    <w:rsid w:val="008461C2"/>
    <w:rsid w:val="00857CE1"/>
    <w:rsid w:val="008772A8"/>
    <w:rsid w:val="008A024D"/>
    <w:rsid w:val="008A210B"/>
    <w:rsid w:val="008C5685"/>
    <w:rsid w:val="008D145F"/>
    <w:rsid w:val="008D5731"/>
    <w:rsid w:val="008D6238"/>
    <w:rsid w:val="008E6E81"/>
    <w:rsid w:val="008E77DB"/>
    <w:rsid w:val="008F1931"/>
    <w:rsid w:val="008F6B43"/>
    <w:rsid w:val="0091385B"/>
    <w:rsid w:val="009249E8"/>
    <w:rsid w:val="009407B3"/>
    <w:rsid w:val="00947C73"/>
    <w:rsid w:val="00961A45"/>
    <w:rsid w:val="00963DDE"/>
    <w:rsid w:val="00982936"/>
    <w:rsid w:val="00986896"/>
    <w:rsid w:val="00991FA5"/>
    <w:rsid w:val="009A3BEC"/>
    <w:rsid w:val="009A3F3A"/>
    <w:rsid w:val="009C525B"/>
    <w:rsid w:val="009E3396"/>
    <w:rsid w:val="009F3BF2"/>
    <w:rsid w:val="00A04E10"/>
    <w:rsid w:val="00A05EAD"/>
    <w:rsid w:val="00A14F98"/>
    <w:rsid w:val="00A15967"/>
    <w:rsid w:val="00A2652B"/>
    <w:rsid w:val="00A31A39"/>
    <w:rsid w:val="00A37907"/>
    <w:rsid w:val="00A44019"/>
    <w:rsid w:val="00A62B5F"/>
    <w:rsid w:val="00A6396E"/>
    <w:rsid w:val="00A753BA"/>
    <w:rsid w:val="00A80F7E"/>
    <w:rsid w:val="00AA4B32"/>
    <w:rsid w:val="00AB4BE1"/>
    <w:rsid w:val="00AB6BEE"/>
    <w:rsid w:val="00B0257A"/>
    <w:rsid w:val="00B06D1B"/>
    <w:rsid w:val="00B120E0"/>
    <w:rsid w:val="00B4186C"/>
    <w:rsid w:val="00B705FD"/>
    <w:rsid w:val="00B76233"/>
    <w:rsid w:val="00B87AE8"/>
    <w:rsid w:val="00B913D5"/>
    <w:rsid w:val="00BA0050"/>
    <w:rsid w:val="00BA774D"/>
    <w:rsid w:val="00BD2586"/>
    <w:rsid w:val="00BD5029"/>
    <w:rsid w:val="00BE38F6"/>
    <w:rsid w:val="00BE5164"/>
    <w:rsid w:val="00BF1164"/>
    <w:rsid w:val="00BF3645"/>
    <w:rsid w:val="00C0446E"/>
    <w:rsid w:val="00C06D75"/>
    <w:rsid w:val="00C15A66"/>
    <w:rsid w:val="00C16A9D"/>
    <w:rsid w:val="00C209C2"/>
    <w:rsid w:val="00C2244F"/>
    <w:rsid w:val="00C269D8"/>
    <w:rsid w:val="00C32208"/>
    <w:rsid w:val="00C43DB8"/>
    <w:rsid w:val="00C45DC9"/>
    <w:rsid w:val="00C51378"/>
    <w:rsid w:val="00C53FCF"/>
    <w:rsid w:val="00C54547"/>
    <w:rsid w:val="00C852F3"/>
    <w:rsid w:val="00C92E86"/>
    <w:rsid w:val="00CA1715"/>
    <w:rsid w:val="00CB17E0"/>
    <w:rsid w:val="00CC7C5E"/>
    <w:rsid w:val="00CD39B4"/>
    <w:rsid w:val="00CE6E15"/>
    <w:rsid w:val="00CF2B74"/>
    <w:rsid w:val="00D01FB2"/>
    <w:rsid w:val="00D04560"/>
    <w:rsid w:val="00D16BA8"/>
    <w:rsid w:val="00D23683"/>
    <w:rsid w:val="00D23758"/>
    <w:rsid w:val="00D26B72"/>
    <w:rsid w:val="00D41E99"/>
    <w:rsid w:val="00D61980"/>
    <w:rsid w:val="00D72A30"/>
    <w:rsid w:val="00D92CE4"/>
    <w:rsid w:val="00D95547"/>
    <w:rsid w:val="00DA2714"/>
    <w:rsid w:val="00DC01D6"/>
    <w:rsid w:val="00DC0715"/>
    <w:rsid w:val="00DD2D5E"/>
    <w:rsid w:val="00DD69E6"/>
    <w:rsid w:val="00DE3BA6"/>
    <w:rsid w:val="00DF3293"/>
    <w:rsid w:val="00DF3FA9"/>
    <w:rsid w:val="00DF43BE"/>
    <w:rsid w:val="00DF4475"/>
    <w:rsid w:val="00E10B92"/>
    <w:rsid w:val="00E14485"/>
    <w:rsid w:val="00E15B05"/>
    <w:rsid w:val="00E300FB"/>
    <w:rsid w:val="00E42392"/>
    <w:rsid w:val="00E42F3C"/>
    <w:rsid w:val="00E4329B"/>
    <w:rsid w:val="00E47035"/>
    <w:rsid w:val="00E94CC8"/>
    <w:rsid w:val="00EA2A6C"/>
    <w:rsid w:val="00EA4B45"/>
    <w:rsid w:val="00EB1813"/>
    <w:rsid w:val="00EC2A43"/>
    <w:rsid w:val="00EC6025"/>
    <w:rsid w:val="00ED1BBC"/>
    <w:rsid w:val="00ED3590"/>
    <w:rsid w:val="00ED5D3C"/>
    <w:rsid w:val="00F0675B"/>
    <w:rsid w:val="00F33874"/>
    <w:rsid w:val="00F34064"/>
    <w:rsid w:val="00F47C14"/>
    <w:rsid w:val="00F5308B"/>
    <w:rsid w:val="00F55D2C"/>
    <w:rsid w:val="00F75D77"/>
    <w:rsid w:val="00F75F25"/>
    <w:rsid w:val="00F850FA"/>
    <w:rsid w:val="00F96C4E"/>
    <w:rsid w:val="00FB6040"/>
    <w:rsid w:val="00FC6503"/>
    <w:rsid w:val="00FD2CFC"/>
    <w:rsid w:val="00FD5196"/>
    <w:rsid w:val="00FE726D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9DC8F8"/>
  <w15:docId w15:val="{E85402CF-5022-4C5F-83B8-2F0621AC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684"/>
    <w:rPr>
      <w:rFonts w:ascii="MS Reference Sans Serif" w:hAnsi="MS Reference Sans Seri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B18CB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3597"/>
    <w:rPr>
      <w:color w:val="0000FF"/>
      <w:u w:val="single"/>
    </w:rPr>
  </w:style>
  <w:style w:type="paragraph" w:styleId="Header">
    <w:name w:val="header"/>
    <w:basedOn w:val="Normal"/>
    <w:rsid w:val="000B12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12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30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0A4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30A4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30A4D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rsid w:val="00CA1715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3478CF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3B1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416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ntK8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nny%20Ollis\My%20Documents\MISSION%20HILLS\M%20H%20TOWN%20COUNCIL\AGENDA\AGENDA%20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MASTER</Template>
  <TotalTime>2944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The City of San Diego</Company>
  <LinksUpToDate>false</LinksUpToDate>
  <CharactersWithSpaces>2487</CharactersWithSpaces>
  <SharedDoc>false</SharedDoc>
  <HLinks>
    <vt:vector size="18" baseType="variant">
      <vt:variant>
        <vt:i4>3801175</vt:i4>
      </vt:variant>
      <vt:variant>
        <vt:i4>3</vt:i4>
      </vt:variant>
      <vt:variant>
        <vt:i4>0</vt:i4>
      </vt:variant>
      <vt:variant>
        <vt:i4>5</vt:i4>
      </vt:variant>
      <vt:variant>
        <vt:lpwstr>http://www.ourmissionhills.com/</vt:lpwstr>
      </vt:variant>
      <vt:variant>
        <vt:lpwstr/>
      </vt:variant>
      <vt:variant>
        <vt:i4>1704005</vt:i4>
      </vt:variant>
      <vt:variant>
        <vt:i4>0</vt:i4>
      </vt:variant>
      <vt:variant>
        <vt:i4>0</vt:i4>
      </vt:variant>
      <vt:variant>
        <vt:i4>5</vt:i4>
      </vt:variant>
      <vt:variant>
        <vt:lpwstr>mailto:Info@MissionHillsTownCouncil.org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http://www.MissionHillsTownCouncil.org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Ginny Ollis</dc:creator>
  <cp:lastModifiedBy>Geoffrey Sheppard</cp:lastModifiedBy>
  <cp:revision>9</cp:revision>
  <cp:lastPrinted>2019-02-12T01:10:00Z</cp:lastPrinted>
  <dcterms:created xsi:type="dcterms:W3CDTF">2019-05-14T20:22:00Z</dcterms:created>
  <dcterms:modified xsi:type="dcterms:W3CDTF">2019-05-17T02:45:00Z</dcterms:modified>
</cp:coreProperties>
</file>